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85833" w14:textId="77777777" w:rsidR="00366C15" w:rsidRPr="00236FCB" w:rsidRDefault="00366C15" w:rsidP="00366C1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236FCB">
        <w:rPr>
          <w:rFonts w:ascii="TH SarabunPSK" w:hAnsi="TH SarabunPSK" w:cs="TH SarabunPSK"/>
          <w:b/>
          <w:bCs/>
          <w:sz w:val="44"/>
          <w:szCs w:val="44"/>
          <w:cs/>
        </w:rPr>
        <w:t>บทสรุปสำหรับผู้บริหาร</w:t>
      </w:r>
    </w:p>
    <w:p w14:paraId="3ECC9576" w14:textId="77777777" w:rsidR="00366C15" w:rsidRPr="005F6924" w:rsidRDefault="00366C15" w:rsidP="00366C1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  <w:cs/>
        </w:rPr>
        <w:t>โรงเรียนบ้าน</w:t>
      </w:r>
      <w:r w:rsidRPr="005F6924">
        <w:rPr>
          <w:rFonts w:ascii="TH SarabunPSK" w:hAnsi="TH SarabunPSK" w:cs="TH SarabunPSK" w:hint="cs"/>
          <w:sz w:val="32"/>
          <w:szCs w:val="32"/>
          <w:cs/>
        </w:rPr>
        <w:t>นาทวี</w:t>
      </w:r>
      <w:r w:rsidRPr="005F6924">
        <w:rPr>
          <w:rFonts w:ascii="TH SarabunPSK" w:hAnsi="TH SarabunPSK" w:cs="TH SarabunPSK"/>
          <w:sz w:val="32"/>
          <w:szCs w:val="32"/>
          <w:cs/>
        </w:rPr>
        <w:t>ได้ดำเนินงานด้านการสร้างความเข้มแข็งของระบบประกันคุณภาพภายในอย่างต่อเนื่องจนถึงปัจจุบัน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โดยได้ดำเนินงานตามกฎกระทรวง 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การประกันคุณภาพการศึกษา พ.ศ. </w:t>
      </w:r>
      <w:r w:rsidRPr="005F6924">
        <w:rPr>
          <w:rFonts w:ascii="TH SarabunPSK" w:hAnsi="TH SarabunPSK" w:cs="TH SarabunPSK"/>
          <w:sz w:val="32"/>
          <w:szCs w:val="32"/>
        </w:rPr>
        <w:t>256</w:t>
      </w:r>
      <w:r w:rsidR="00626884">
        <w:rPr>
          <w:rFonts w:ascii="TH SarabunPSK" w:hAnsi="TH SarabunPSK" w:cs="TH SarabunPSK" w:hint="cs"/>
          <w:sz w:val="32"/>
          <w:szCs w:val="32"/>
          <w:cs/>
        </w:rPr>
        <w:t>2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6924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498EB04D" w14:textId="77777777" w:rsidR="00366C15" w:rsidRPr="005F6924" w:rsidRDefault="00366C15" w:rsidP="00366C1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1.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กำหนดมาตรฐานการศึกษาของสถานศึกษาให้สอดคล้องกับมาตรฐานชาติ และมาตรฐานการศึกษาของต้นสังกัด สภาพบริบท ปัญหา ความต้องการโดยเน้นการมีส่วนร่วม</w:t>
      </w:r>
    </w:p>
    <w:p w14:paraId="020E4B0D" w14:textId="77777777" w:rsidR="00366C15" w:rsidRPr="005F6924" w:rsidRDefault="00366C15" w:rsidP="00366C1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2.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การจัดทำแผนพัฒนาคุณภาพการจัดการศึกษาของสถานศึกษาและแผนปฏิบัติการประจำปีให้สอดคล้องกับมาตรฐานการศึกษาของสถานศึกษา   </w:t>
      </w:r>
    </w:p>
    <w:p w14:paraId="7961D35D" w14:textId="77777777" w:rsidR="00366C15" w:rsidRPr="005F6924" w:rsidRDefault="00366C15" w:rsidP="00366C1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3.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ปฏิบัติงานโครงการและกิจกรรมต่าง ๆ ตามแผนปฏิบัติการประจำปี</w:t>
      </w:r>
    </w:p>
    <w:p w14:paraId="38F685FB" w14:textId="77777777" w:rsidR="00366C15" w:rsidRPr="005F6924" w:rsidRDefault="00366C15" w:rsidP="00366C1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4.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 xml:space="preserve">จัดให้มีการประเมินผลและตรวจสอบคุณภาพการศึกษา ติดตามผลการดำเนินการอย่างต่อเนื่อง </w:t>
      </w:r>
    </w:p>
    <w:p w14:paraId="647ECE04" w14:textId="77777777" w:rsidR="00366C15" w:rsidRPr="005F6924" w:rsidRDefault="00366C15" w:rsidP="00366C1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F6924">
        <w:rPr>
          <w:rFonts w:ascii="TH SarabunPSK" w:hAnsi="TH SarabunPSK" w:cs="TH SarabunPSK"/>
          <w:sz w:val="32"/>
          <w:szCs w:val="32"/>
        </w:rPr>
        <w:t>5.</w:t>
      </w:r>
      <w:r w:rsidRPr="005F69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6924">
        <w:rPr>
          <w:rFonts w:ascii="TH SarabunPSK" w:hAnsi="TH SarabunPSK" w:cs="TH SarabunPSK"/>
          <w:sz w:val="32"/>
          <w:szCs w:val="32"/>
          <w:cs/>
        </w:rPr>
        <w:t>จัดทำรายงานผลการประเมินตนเอง นำมาพัฒนาคุณภาพการจัดการศึกษา/ส่งหน่วยงานต้นสังกัด</w:t>
      </w:r>
    </w:p>
    <w:p w14:paraId="6FB25581" w14:textId="77777777" w:rsidR="00366C15" w:rsidRPr="005F6924" w:rsidRDefault="00366C15" w:rsidP="00C757D9">
      <w:pPr>
        <w:spacing w:before="240"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ผลการดำเนินงาน</w:t>
      </w:r>
    </w:p>
    <w:p w14:paraId="09EEDCF8" w14:textId="40DB7D51" w:rsidR="00366C15" w:rsidRPr="005F6924" w:rsidRDefault="00366C15" w:rsidP="00366C15">
      <w:pPr>
        <w:spacing w:before="240"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ผลการประเมินตนเองของสถานศึกษาระดับการศึกษาขั้นพื้นฐาน </w:t>
      </w:r>
      <w:r w:rsidR="00C757D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5F692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อยู่ในระดับยอดเยี่ยม</w:t>
      </w:r>
    </w:p>
    <w:p w14:paraId="2B9FCD64" w14:textId="02B91511" w:rsidR="00366C15" w:rsidRDefault="00366C15" w:rsidP="003B40A3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5F692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จากผลการดำเนินงาน โครงการ และกิจกรรมต่าง ๆ ส่งผลให้โรงเรียนบ้านนาทวีจัดการพัฒนาคุณภาพการศึกษาประสบผลสำเร็จตามที่ตั้งเป้าหมายไว้ในแต่ละมาตรฐาน จากผลการประเมินสรุปได้ว่า </w:t>
      </w:r>
      <w:r w:rsidR="00095F93">
        <w:rPr>
          <w:rFonts w:ascii="TH SarabunPSK" w:eastAsia="Angsana New" w:hAnsi="TH SarabunPSK" w:cs="TH SarabunPSK" w:hint="cs"/>
          <w:sz w:val="32"/>
          <w:szCs w:val="32"/>
          <w:cs/>
        </w:rPr>
        <w:t>ผลการประเมินตนเองของโรงเรียนระดับการศึกษาขั้นพื้นฐานอยู่ใน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ระดับยอดเยี่ยม ทั้งนี้เพราะมาตรฐานที่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คุณภาพนักเรียน อยู่ในระดับยอดเยี่ยม 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กระบวนการบริหารและการจัดการ อยู่ในระดับยอดเยี่ยม  มาตรฐานที่ </w:t>
      </w:r>
      <w:r w:rsidRPr="005F6924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Pr="005F6924">
        <w:rPr>
          <w:rFonts w:ascii="TH SarabunPSK" w:eastAsia="Angsana New" w:hAnsi="TH SarabunPSK" w:cs="TH SarabunPSK" w:hint="cs"/>
          <w:sz w:val="32"/>
          <w:szCs w:val="32"/>
          <w:cs/>
        </w:rPr>
        <w:t>กระบวนการจัดการเรียนการสอนที่เน้นผู้เรียนเป็นสำคัญ อยู่ในระดับดีเลิศ</w:t>
      </w:r>
    </w:p>
    <w:p w14:paraId="1169EA8C" w14:textId="0D2A8A3C" w:rsidR="003B40A3" w:rsidRDefault="003B40A3" w:rsidP="003B40A3">
      <w:pPr>
        <w:spacing w:after="0" w:line="240" w:lineRule="auto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B40A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B40A3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 </w:t>
      </w:r>
      <w:r w:rsidRPr="003B40A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คุณภาพนักเรียน</w:t>
      </w:r>
    </w:p>
    <w:p w14:paraId="39864F55" w14:textId="113B36FA" w:rsidR="003B40A3" w:rsidRPr="005223F5" w:rsidRDefault="003B40A3" w:rsidP="003B40A3">
      <w:pPr>
        <w:spacing w:after="0" w:line="240" w:lineRule="auto"/>
        <w:ind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5223F5">
        <w:rPr>
          <w:rFonts w:ascii="TH SarabunPSK" w:hAnsi="TH SarabunPSK" w:cs="TH SarabunPSK"/>
          <w:sz w:val="32"/>
          <w:szCs w:val="32"/>
          <w:cs/>
        </w:rPr>
        <w:t>โรงเรียนบ้านนาทวี ขับเคลื่อนการดำเนินงานในการพัฒนาคุณภาพผู้เรียนอย่างเป็นระบบและต่อเนื่อง มีโครงการ/กิจกรรมที่จัดขึ้นเพื่อส่งเสริมศักยภาพของผู้เรียนอย่างชัดเจน ทำให้ผู้เรียนมีผลสัมฤทธิ์ทางการเรียนสูงกว่าเป้าหมายที่โรงเรียนตั้งไว้ ซึ่งสูงกว่าเป้าหมายในทุกกลุ่มสาระการเรียนรู้และทุกระดับชั้น ภาพรวมเฉลี่ยร้อยละ 82.</w:t>
      </w:r>
      <w:r w:rsidRPr="005223F5">
        <w:rPr>
          <w:rFonts w:ascii="TH SarabunPSK" w:hAnsi="TH SarabunPSK" w:cs="TH SarabunPSK"/>
          <w:sz w:val="32"/>
          <w:szCs w:val="32"/>
        </w:rPr>
        <w:t>01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  สูงกว่าเป้าหมาย +</w:t>
      </w:r>
      <w:r w:rsidRPr="005223F5">
        <w:rPr>
          <w:rFonts w:ascii="TH SarabunPSK" w:hAnsi="TH SarabunPSK" w:cs="TH SarabunPSK"/>
          <w:sz w:val="32"/>
          <w:szCs w:val="32"/>
        </w:rPr>
        <w:t>4</w:t>
      </w:r>
      <w:r w:rsidRPr="005223F5">
        <w:rPr>
          <w:rFonts w:ascii="TH SarabunPSK" w:hAnsi="TH SarabunPSK" w:cs="TH SarabunPSK"/>
          <w:sz w:val="32"/>
          <w:szCs w:val="32"/>
          <w:cs/>
        </w:rPr>
        <w:t>.</w:t>
      </w:r>
      <w:r w:rsidRPr="005223F5">
        <w:rPr>
          <w:rFonts w:ascii="TH SarabunPSK" w:hAnsi="TH SarabunPSK" w:cs="TH SarabunPSK"/>
          <w:sz w:val="32"/>
          <w:szCs w:val="32"/>
        </w:rPr>
        <w:t xml:space="preserve">01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มีความสามารถด้านการอ่านออกเขียนได้ การสื่อสารและการคิดคำนวณได้ตามระดับชั้น ผู้เรียนชั้นประถมศึกษาปีที่ </w:t>
      </w:r>
      <w:r w:rsidRPr="005223F5">
        <w:rPr>
          <w:rFonts w:ascii="TH SarabunPSK" w:hAnsi="TH SarabunPSK" w:cs="TH SarabunPSK"/>
          <w:sz w:val="32"/>
          <w:szCs w:val="32"/>
        </w:rPr>
        <w:t xml:space="preserve">1 </w:t>
      </w:r>
      <w:r w:rsidRPr="005223F5">
        <w:rPr>
          <w:rFonts w:ascii="TH SarabunPSK" w:hAnsi="TH SarabunPSK" w:cs="TH SarabunPSK"/>
          <w:sz w:val="32"/>
          <w:szCs w:val="32"/>
          <w:cs/>
        </w:rPr>
        <w:t>มีผลการประเมินความสามารถด้านการอ่าน (</w:t>
      </w:r>
      <w:r w:rsidRPr="005223F5">
        <w:rPr>
          <w:rFonts w:ascii="TH SarabunPSK" w:hAnsi="TH SarabunPSK" w:cs="TH SarabunPSK"/>
          <w:sz w:val="32"/>
          <w:szCs w:val="32"/>
        </w:rPr>
        <w:t>RT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) ด้านการอ่านออกเสียง มีค่าเฉลี่ยร้อยละ </w:t>
      </w:r>
      <w:r w:rsidRPr="005223F5">
        <w:rPr>
          <w:rFonts w:ascii="TH SarabunPSK" w:hAnsi="TH SarabunPSK" w:cs="TH SarabunPSK"/>
          <w:sz w:val="32"/>
          <w:szCs w:val="32"/>
        </w:rPr>
        <w:t xml:space="preserve">77.57 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ด้านการอ่านรู้เรื่อง มีค่าเฉลี่ยร้อยละ </w:t>
      </w:r>
      <w:r w:rsidRPr="005223F5">
        <w:rPr>
          <w:rFonts w:ascii="TH SarabunPSK" w:hAnsi="TH SarabunPSK" w:cs="TH SarabunPSK"/>
          <w:sz w:val="32"/>
          <w:szCs w:val="32"/>
        </w:rPr>
        <w:t xml:space="preserve">72.35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Pr="005223F5">
        <w:rPr>
          <w:rFonts w:ascii="TH SarabunPSK" w:hAnsi="TH SarabunPSK" w:cs="TH SarabunPSK"/>
          <w:sz w:val="32"/>
          <w:szCs w:val="32"/>
        </w:rPr>
        <w:t xml:space="preserve">2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ด้าน มีค่าเฉลี่ยร้อยละ </w:t>
      </w:r>
      <w:r w:rsidRPr="005223F5">
        <w:rPr>
          <w:rFonts w:ascii="TH SarabunPSK" w:hAnsi="TH SarabunPSK" w:cs="TH SarabunPSK"/>
          <w:sz w:val="32"/>
          <w:szCs w:val="32"/>
        </w:rPr>
        <w:t xml:space="preserve">74.96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ซึ่งมีค่าเฉลี่ยสูงกว่าระดับประเทศ </w:t>
      </w:r>
      <w:r w:rsidRPr="005223F5">
        <w:rPr>
          <w:rFonts w:ascii="TH SarabunPSK" w:hAnsi="TH SarabunPSK" w:cs="TH SarabunPSK"/>
          <w:sz w:val="32"/>
          <w:szCs w:val="32"/>
        </w:rPr>
        <w:t>+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23F5">
        <w:rPr>
          <w:rFonts w:ascii="TH SarabunPSK" w:hAnsi="TH SarabunPSK" w:cs="TH SarabunPSK"/>
          <w:sz w:val="32"/>
          <w:szCs w:val="32"/>
        </w:rPr>
        <w:t>4.30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 ผู้เรียนชั้นประถมศึกษาปีที่ </w:t>
      </w:r>
      <w:r w:rsidRPr="005223F5">
        <w:rPr>
          <w:rFonts w:ascii="TH SarabunPSK" w:hAnsi="TH SarabunPSK" w:cs="TH SarabunPSK"/>
          <w:sz w:val="32"/>
          <w:szCs w:val="32"/>
        </w:rPr>
        <w:t xml:space="preserve">6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มีผลการทดสอบทางการศึกษาขั้นพื้นฐาน </w:t>
      </w:r>
      <w:r w:rsidRPr="005223F5">
        <w:rPr>
          <w:rFonts w:ascii="TH SarabunPSK" w:hAnsi="TH SarabunPSK" w:cs="TH SarabunPSK"/>
          <w:sz w:val="32"/>
          <w:szCs w:val="32"/>
        </w:rPr>
        <w:t xml:space="preserve">  </w:t>
      </w:r>
      <w:r w:rsidRPr="005223F5">
        <w:rPr>
          <w:rFonts w:ascii="TH SarabunPSK" w:hAnsi="TH SarabunPSK" w:cs="TH SarabunPSK"/>
          <w:sz w:val="32"/>
          <w:szCs w:val="32"/>
          <w:cs/>
        </w:rPr>
        <w:t>(</w:t>
      </w:r>
      <w:r w:rsidRPr="005223F5">
        <w:rPr>
          <w:rFonts w:ascii="TH SarabunPSK" w:hAnsi="TH SarabunPSK" w:cs="TH SarabunPSK"/>
          <w:sz w:val="32"/>
          <w:szCs w:val="32"/>
        </w:rPr>
        <w:t xml:space="preserve">O-NET)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โรงเรียนมีคะแนนเฉลี่ย </w:t>
      </w:r>
      <w:r w:rsidRPr="005223F5">
        <w:rPr>
          <w:rFonts w:ascii="TH SarabunPSK" w:hAnsi="TH SarabunPSK" w:cs="TH SarabunPSK"/>
          <w:sz w:val="32"/>
          <w:szCs w:val="32"/>
        </w:rPr>
        <w:t xml:space="preserve">38.19 </w:t>
      </w:r>
      <w:r w:rsidRPr="005223F5">
        <w:rPr>
          <w:rFonts w:ascii="TH SarabunPSK" w:hAnsi="TH SarabunPSK" w:cs="TH SarabunPSK"/>
          <w:sz w:val="32"/>
          <w:szCs w:val="32"/>
          <w:cs/>
        </w:rPr>
        <w:t>มีคะแนนเฉลี่ยสูงกว่าเขตพื้นที่ทุกกลุ่มสาระและภาพรวมสูงกว่าเขตพื้นที่ +</w:t>
      </w:r>
      <w:r w:rsidRPr="005223F5">
        <w:rPr>
          <w:rFonts w:ascii="TH SarabunPSK" w:hAnsi="TH SarabunPSK" w:cs="TH SarabunPSK"/>
          <w:sz w:val="32"/>
          <w:szCs w:val="32"/>
        </w:rPr>
        <w:t xml:space="preserve">3.55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มีคะแนนเฉลี่ยสูงกว่าระดับประเทศ 2 กลุ่มสาระ คือ ภาษาไทย  วิทยาศาสตร์  และมีคะแนนเฉลี่ยภาพรวมสูงกว่าประเทศ +0.21 ผู้เรียนมีความเป็นเลิศทางด้านวิชาการ มีความสามารถพิเศษอย่างหลากหลาย ทั้งด้านศิลปะ ดนตรี นาฏศิลป์และกีฬา ด้านศิลปะในปีการศึกษา </w:t>
      </w:r>
      <w:r w:rsidRPr="005223F5">
        <w:rPr>
          <w:rFonts w:ascii="TH SarabunPSK" w:hAnsi="TH SarabunPSK" w:cs="TH SarabunPSK"/>
          <w:sz w:val="32"/>
          <w:szCs w:val="32"/>
        </w:rPr>
        <w:t xml:space="preserve">2562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ได้รับรางวัลเป็นที่ประจักษ์ ดังนี้ ได้รับโล่รางวัลจำนวน </w:t>
      </w:r>
      <w:r w:rsidRPr="005223F5">
        <w:rPr>
          <w:rFonts w:ascii="TH SarabunPSK" w:hAnsi="TH SarabunPSK" w:cs="TH SarabunPSK"/>
          <w:sz w:val="32"/>
          <w:szCs w:val="32"/>
        </w:rPr>
        <w:t xml:space="preserve">2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รางวัล ถ้วยรางวัล จำนวน </w:t>
      </w:r>
      <w:r w:rsidRPr="005223F5">
        <w:rPr>
          <w:rFonts w:ascii="TH SarabunPSK" w:hAnsi="TH SarabunPSK" w:cs="TH SarabunPSK"/>
          <w:sz w:val="32"/>
          <w:szCs w:val="32"/>
        </w:rPr>
        <w:t xml:space="preserve">6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รางวัล เหรียญรางวัล จำนวน </w:t>
      </w:r>
      <w:r w:rsidRPr="005223F5">
        <w:rPr>
          <w:rFonts w:ascii="TH SarabunPSK" w:hAnsi="TH SarabunPSK" w:cs="TH SarabunPSK"/>
          <w:sz w:val="32"/>
          <w:szCs w:val="32"/>
        </w:rPr>
        <w:t xml:space="preserve">11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รางวัลและเกียรติบัตร จำนวน </w:t>
      </w:r>
      <w:r w:rsidRPr="005223F5">
        <w:rPr>
          <w:rFonts w:ascii="TH SarabunPSK" w:hAnsi="TH SarabunPSK" w:cs="TH SarabunPSK"/>
          <w:sz w:val="32"/>
          <w:szCs w:val="32"/>
        </w:rPr>
        <w:t xml:space="preserve">144 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รางวัล ผู้เรียนมีนิสัยรักการอ่าน ทำงานร่วมกับผู้อื่นได้ มีความเป็นผู้นำผู้ตามที่ดี กล้าพูด กล้าแสดงออกอย่างสร้างสรรค์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สามารถนำความรู้ไปใช้ศึกษาต่อในระดับที่สูงขึ้นและประยุกต์ใช้ในชีวิตประจำวันได้ มีความเป็นผู้นำผู้ตามที่ดี กล้าพูด กล้าแสดงออกต่อสาธารณชน มีจิตสำนึกในการอนุรักษ์ทรัพยากรธรรมชาติและสิ่งแวดล้อม รู้จักใช้จ่ายอย่างประหยัด อดออม มีความซื่อสัตย์ มีจิตสาธารณะ ซึ่งสอดคล้องกับจุดเน้น </w:t>
      </w:r>
      <w:proofErr w:type="spellStart"/>
      <w:r w:rsidRPr="005223F5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5223F5">
        <w:rPr>
          <w:rFonts w:ascii="TH SarabunPSK" w:hAnsi="TH SarabunPSK" w:cs="TH SarabunPSK"/>
          <w:sz w:val="32"/>
          <w:szCs w:val="32"/>
          <w:cs/>
        </w:rPr>
        <w:t xml:space="preserve">ลักษณ์และเอกลักษณ์ของโรงเรียน จุดเน้นของโรงเรียน </w:t>
      </w:r>
      <w:r w:rsidRPr="005223F5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5223F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จิตอาสา ประหยัด นิยมไทย</w:t>
      </w:r>
      <w:r w:rsidRPr="005223F5">
        <w:rPr>
          <w:rFonts w:ascii="TH SarabunPSK" w:hAnsi="TH SarabunPSK" w:cs="TH SarabunPSK"/>
          <w:i/>
          <w:iCs/>
          <w:sz w:val="32"/>
          <w:szCs w:val="32"/>
        </w:rPr>
        <w:t>”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5223F5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5223F5">
        <w:rPr>
          <w:rFonts w:ascii="TH SarabunPSK" w:hAnsi="TH SarabunPSK" w:cs="TH SarabunPSK"/>
          <w:sz w:val="32"/>
          <w:szCs w:val="32"/>
          <w:cs/>
        </w:rPr>
        <w:t xml:space="preserve">ลักษณ์ </w:t>
      </w:r>
      <w:r w:rsidRPr="005223F5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5223F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จิตอาสา</w:t>
      </w:r>
      <w:r w:rsidRPr="005223F5">
        <w:rPr>
          <w:rFonts w:ascii="TH SarabunPSK" w:hAnsi="TH SarabunPSK" w:cs="TH SarabunPSK"/>
          <w:i/>
          <w:iCs/>
          <w:sz w:val="32"/>
          <w:szCs w:val="32"/>
        </w:rPr>
        <w:t>”</w:t>
      </w:r>
      <w:r w:rsidRPr="005223F5">
        <w:rPr>
          <w:rFonts w:ascii="TH SarabunPSK" w:hAnsi="TH SarabunPSK" w:cs="TH SarabunPSK"/>
          <w:sz w:val="32"/>
          <w:szCs w:val="32"/>
          <w:cs/>
        </w:rPr>
        <w:t xml:space="preserve"> เอกลักษณ์ </w:t>
      </w:r>
      <w:r w:rsidRPr="005223F5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5223F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ความสะอาด</w:t>
      </w:r>
      <w:r w:rsidRPr="005223F5">
        <w:rPr>
          <w:rFonts w:ascii="TH SarabunPSK" w:hAnsi="TH SarabunPSK" w:cs="TH SarabunPSK"/>
          <w:i/>
          <w:iCs/>
          <w:sz w:val="32"/>
          <w:szCs w:val="32"/>
        </w:rPr>
        <w:t>”</w:t>
      </w:r>
      <w:r w:rsidR="000C20A3" w:rsidRPr="006268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โรงเรียนมี </w:t>
      </w:r>
      <w:r w:rsidR="000C20A3" w:rsidRPr="0062688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Best Practice </w:t>
      </w:r>
      <w:r w:rsidR="000C20A3" w:rsidRPr="006268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 “โรงเรียนปลอดขยะ”</w:t>
      </w:r>
      <w:r w:rsidR="000C20A3" w:rsidRPr="0062688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ที่มี</w:t>
      </w:r>
      <w:r w:rsidR="000C20A3" w:rsidRPr="00626884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หลักสูตรท้องถิ่นโดยบูรณาการการเรียนรู้เกี่ยวกับขยะในการจัดการเรียนการสอนในทุกกลุ่มสาระและทุกระดับชั้น  ใช้กระบวนการพัฒนาผู้เรียนด้วยกิจกรรม  วิธีการที่หลากหลาย ส่งเสริมให้ครูจัดการเรียนการสอนที่เน้นผู้เรียนเป็นสำคัญ</w:t>
      </w:r>
      <w:r w:rsidR="000C20A3" w:rsidRPr="00626884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0C20A3" w:rsidRPr="005F6924">
        <w:rPr>
          <w:rFonts w:ascii="TH SarabunPSK" w:eastAsia="Angsana New" w:hAnsi="TH SarabunPSK" w:cs="TH SarabunPSK"/>
          <w:sz w:val="32"/>
          <w:szCs w:val="32"/>
          <w:cs/>
        </w:rPr>
        <w:t>จัดกิจกรรมการเรียนการสอนให้ผู้เรียนเรียนรู้โดยการคิด การฝึกปฏิบัติจริง มีการใช้กระบวนการ วิธีการและแหล่งเรียนรู้ที่หลากหลาย ให้นักเรียนแสวงหาความรู้จากสื่อเทคโนโลยีด้วยตนเองอย่างต่อเนื่อง นักเรียนมีส่วนร่วมในการจัดบรรยากาศ สภาพแวดล้อมที่เอื้อต่อการเรียนรู้ และผลวิจัยในชั้นเรียนของครูทุกคน สามารถช่วยแก้ปัญหาการเรียนรู้ของนักเรียนได้อย่างมีประสิทธิภาพ</w:t>
      </w:r>
    </w:p>
    <w:p w14:paraId="3405E22F" w14:textId="709E3063" w:rsidR="003B40A3" w:rsidRDefault="003B40A3" w:rsidP="003B40A3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223F5">
        <w:rPr>
          <w:rFonts w:ascii="TH SarabunPSK" w:hAnsi="TH SarabunPSK" w:cs="TH SarabunPSK"/>
          <w:sz w:val="32"/>
          <w:szCs w:val="32"/>
          <w:cs/>
        </w:rPr>
        <w:t>ผู้เรียนมีความเป็นผู้นำ  ผู้ตามที่ดี  กล้าพูด กล้าแสดงออก  มีสุขภาพร่างกายที่แข็งแรง  มีสมรรถภาพร่างกายตามเกณฑ์  มีระเบียบวินัย  มีจิตสำนึกในการอนุรักษ์ทรัพยากรธรรมชาติและสิ่งแวดล้อม  รู้จักใช้จ่ายอย่างประหยัดอดออม  มีความซื่อสัตย์  มีจิตสาธารณะ  จนเป็นเอกลักษณ์ของสถานศึกษา เป็นที่ยอมรับของชุมชนและหน่วยงานต่าง ๆ ในด้านจิตอาสาและความสะอาด</w:t>
      </w:r>
    </w:p>
    <w:p w14:paraId="348CE8D2" w14:textId="1CCC87D9" w:rsidR="003B40A3" w:rsidRPr="003B40A3" w:rsidRDefault="003B40A3" w:rsidP="003B40A3">
      <w:pPr>
        <w:spacing w:after="0" w:line="240" w:lineRule="auto"/>
        <w:jc w:val="thaiDistribute"/>
        <w:rPr>
          <w:rFonts w:ascii="TH SarabunPSK" w:eastAsia="Angsana New" w:hAnsi="TH SarabunPSK" w:cs="TH SarabunPSK" w:hint="cs"/>
          <w:b/>
          <w:bCs/>
          <w:sz w:val="32"/>
          <w:szCs w:val="32"/>
        </w:rPr>
      </w:pPr>
      <w:r w:rsidRPr="003B40A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B40A3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2 </w:t>
      </w:r>
      <w:r w:rsidRPr="003B40A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7C8BB65B" w14:textId="6332A2E7" w:rsidR="000D5CF8" w:rsidRPr="008A2C81" w:rsidRDefault="000D5CF8" w:rsidP="003B40A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A2C81">
        <w:rPr>
          <w:rFonts w:ascii="TH SarabunPSK" w:hAnsi="TH SarabunPSK" w:cs="TH SarabunPSK"/>
          <w:sz w:val="32"/>
          <w:szCs w:val="32"/>
          <w:cs/>
        </w:rPr>
        <w:t xml:space="preserve">สถานศึกษามีการกำหนดวิสัยทัศน์และพันธกิจที่ชัดเจน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>สอดคล้องกับบริบทของสถานศึกษา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 ความต้องการของชุมชน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 นโยบายของรัฐบาล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 แผนการศึกษาแห่งชาติ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>โรงเรียนบ้านนาทวีได้ให้บริการกับหน่วยงาน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อื่น ๆ อย่างต่อเนื่อง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>สนับสนุนสถานที่เพื่อให้หน่วยงานต่าง ๆ ที่มาใช้บริการ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 เอื้อเฟื้อสถานที่ออกกำลังกาย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 จัดงานสังสรรค์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 xml:space="preserve"> สนับสนุนบุคลากรภายในโรงเรียนเป็นคณะกรรมการดำเนินงานของการศึกษานอกระบบ และสำนักงานเขตพื้นที่การศึกษาประถมศึกษาสงขลา เขต </w:t>
      </w:r>
      <w:r w:rsidRPr="008A2C81"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A2C81">
        <w:rPr>
          <w:rFonts w:ascii="TH SarabunPSK" w:hAnsi="TH SarabunPSK" w:cs="TH SarabunPSK"/>
          <w:sz w:val="32"/>
          <w:szCs w:val="32"/>
          <w:cs/>
        </w:rPr>
        <w:t>จนเป็นที่ยอมรับของหน่วยงานต่าง ๆ และได้รับความชื่นชมจากทุกภาคส่วนอยู่เสมอ</w:t>
      </w:r>
    </w:p>
    <w:p w14:paraId="16DFABFC" w14:textId="77777777" w:rsidR="000D5CF8" w:rsidRDefault="000D5CF8" w:rsidP="003B40A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26303">
        <w:rPr>
          <w:rFonts w:ascii="TH SarabunPSK" w:hAnsi="TH SarabunPSK" w:cs="TH SarabunPSK"/>
          <w:sz w:val="32"/>
          <w:szCs w:val="32"/>
          <w:cs/>
        </w:rPr>
        <w:t>โรงเรียนมีการวางแผนพัฒนาคุณภาพ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6303">
        <w:rPr>
          <w:rFonts w:ascii="TH SarabunPSK" w:hAnsi="TH SarabunPSK" w:cs="TH SarabunPSK"/>
          <w:sz w:val="32"/>
          <w:szCs w:val="32"/>
          <w:cs/>
        </w:rPr>
        <w:t xml:space="preserve"> การบริหารจัดการและการพัฒนาบุคลกรในสถานศึกษาอย่างเป็นระบบ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6303">
        <w:rPr>
          <w:rFonts w:ascii="TH SarabunPSK" w:hAnsi="TH SarabunPSK" w:cs="TH SarabunPSK"/>
          <w:sz w:val="32"/>
          <w:szCs w:val="32"/>
          <w:cs/>
        </w:rPr>
        <w:t>บุคลากรมีขวัญและกำลังใจที่ดีในการปฏิบัติงานและมีความรับผิดชอบ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6303">
        <w:rPr>
          <w:rFonts w:ascii="TH SarabunPSK" w:hAnsi="TH SarabunPSK" w:cs="TH SarabunPSK"/>
          <w:sz w:val="32"/>
          <w:szCs w:val="32"/>
          <w:cs/>
        </w:rPr>
        <w:t xml:space="preserve"> ปฏิบัติหน้าที่อย่างเต็มกำลังความรู้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6303">
        <w:rPr>
          <w:rFonts w:ascii="TH SarabunPSK" w:hAnsi="TH SarabunPSK" w:cs="TH SarabunPSK"/>
          <w:sz w:val="32"/>
          <w:szCs w:val="32"/>
          <w:cs/>
        </w:rPr>
        <w:t>ความสามารถ</w:t>
      </w:r>
    </w:p>
    <w:p w14:paraId="1DD59DD1" w14:textId="77777777" w:rsidR="000D5CF8" w:rsidRPr="00E47EF6" w:rsidRDefault="000D5CF8" w:rsidP="003B40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47EF6">
        <w:rPr>
          <w:rFonts w:ascii="TH SarabunPSK" w:hAnsi="TH SarabunPSK" w:cs="TH SarabunPSK"/>
          <w:sz w:val="32"/>
          <w:szCs w:val="32"/>
          <w:cs/>
        </w:rPr>
        <w:tab/>
        <w:t xml:space="preserve">โรงเรียนบ้านนาทวี มีความพร้อมด้านสถานที่ มีบุคลากรที่มีความรู้และมีงบประมาณที่เพียงพอในการจัดหาและบริหารจัดการระบบเทคโนโลยี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>โดยใช้ระบบวีดิโอคอน</w:t>
      </w:r>
      <w:proofErr w:type="spellStart"/>
      <w:r w:rsidRPr="00E47EF6">
        <w:rPr>
          <w:rFonts w:ascii="TH SarabunPSK" w:hAnsi="TH SarabunPSK" w:cs="TH SarabunPSK"/>
          <w:sz w:val="32"/>
          <w:szCs w:val="32"/>
          <w:cs/>
        </w:rPr>
        <w:t>เฟ</w:t>
      </w:r>
      <w:proofErr w:type="spellEnd"/>
      <w:r w:rsidRPr="00E47EF6">
        <w:rPr>
          <w:rFonts w:ascii="TH SarabunPSK" w:hAnsi="TH SarabunPSK" w:cs="TH SarabunPSK"/>
          <w:sz w:val="32"/>
          <w:szCs w:val="32"/>
          <w:cs/>
        </w:rPr>
        <w:t>อร์เรน</w:t>
      </w:r>
      <w:proofErr w:type="spellStart"/>
      <w:r w:rsidRPr="00E47EF6">
        <w:rPr>
          <w:rFonts w:ascii="TH SarabunPSK" w:hAnsi="TH SarabunPSK" w:cs="TH SarabunPSK"/>
          <w:sz w:val="32"/>
          <w:szCs w:val="32"/>
          <w:cs/>
        </w:rPr>
        <w:t>ส์</w:t>
      </w:r>
      <w:proofErr w:type="spellEnd"/>
      <w:r w:rsidRPr="00E47EF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>เพื่อให้นักเรียนได้รับความรู้โดยพร้อมเพรียงกันทั้งโรงเรียนให้ทันสมัย นักเรียนได้ศึกษาค้นคว้าหาความรู้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เรื่องราวที่ทันสมัยจากสื่อเทคโนโลยี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ทำให้นักเรียนมีผลสัมฤทธิ์พัฒนาดียิ่งขึ้น </w:t>
      </w:r>
    </w:p>
    <w:p w14:paraId="27142867" w14:textId="77777777" w:rsidR="000D5CF8" w:rsidRPr="00E47EF6" w:rsidRDefault="000D5CF8" w:rsidP="003B40A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47EF6">
        <w:rPr>
          <w:rFonts w:ascii="TH SarabunPSK" w:hAnsi="TH SarabunPSK" w:cs="TH SarabunPSK"/>
          <w:sz w:val="32"/>
          <w:szCs w:val="32"/>
          <w:cs/>
        </w:rPr>
        <w:t>ครูและบุคลากรทุกคนมีความกระตือรือร้นในการพัฒนาตนเอง และได้รับโอกาสให้เข้าอบรมจากสถานศึกษาและหน่วยงานต่าง ๆ เป็นประจำจนมีความเชี่ยวชาญ  สามารถนำความรู้ที่ได้รับจากการอบรม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ศึกษาดูงานมาใช้กับนักเรียนในด้านการจัดการเรียนการสอนเชิงบูรณาการ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ใช้สื่อเทคโนโลยี และสามารถเป็นวิทยากรถ่ายทอดความรู้ให้แก่ครูและบุคลากรอื่น ๆ ได้เป็นอย่างดี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มีการจัดการเรียนการสอนเน้นผู้เรียนให้เกิดทักษะ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การคิดวิเคราะห์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สังเคราะห์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>มีความคิดสร้างสรรค์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ได้อย่างมีคุณภาพ</w:t>
      </w:r>
    </w:p>
    <w:p w14:paraId="4B5ECA37" w14:textId="455BCAB2" w:rsidR="000D5CF8" w:rsidRDefault="000D5CF8" w:rsidP="003B40A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47EF6">
        <w:rPr>
          <w:rFonts w:ascii="TH SarabunPSK" w:hAnsi="TH SarabunPSK" w:cs="TH SarabunPSK"/>
          <w:sz w:val="32"/>
          <w:szCs w:val="32"/>
          <w:cs/>
        </w:rPr>
        <w:t xml:space="preserve">สภาพแวดล้อมภายในห้องเรียนที่มีความปลอดภัยและเอื้อต่อการเรียนรู้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>ทำให้ผู้เรียนเรียนรู้อย่างมีความสุข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ได้พัฒนาทั้งสติปัญญาและพฤติกรรมในการอยู่ร่วมกับผู้อื่นในสังคมให้ดียิ่งขึ้น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>นักเรียนโรงเรียนบ้าน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7EF6">
        <w:rPr>
          <w:rFonts w:ascii="TH SarabunPSK" w:hAnsi="TH SarabunPSK" w:cs="TH SarabunPSK"/>
          <w:sz w:val="32"/>
          <w:szCs w:val="32"/>
          <w:cs/>
        </w:rPr>
        <w:t>นาทวีส่วนใหญ่จะมาโรงเรียนแต่เช้า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เพื่อมาช่วยกันทำความสะอาดบริเวณโรงเรียนในเนื้อที่ </w:t>
      </w:r>
      <w:r w:rsidRPr="00E47EF6">
        <w:rPr>
          <w:rFonts w:ascii="TH SarabunPSK" w:hAnsi="TH SarabunPSK" w:cs="TH SarabunPSK"/>
          <w:sz w:val="32"/>
          <w:szCs w:val="32"/>
        </w:rPr>
        <w:t xml:space="preserve">32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ไร่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นักเรียนจิตอาสาจะช่วยกันทำความสะอาดจนเสร็จสิ้นเวลา </w:t>
      </w:r>
      <w:r w:rsidRPr="00E47EF6">
        <w:rPr>
          <w:rFonts w:ascii="TH SarabunPSK" w:hAnsi="TH SarabunPSK" w:cs="TH SarabunPSK"/>
          <w:sz w:val="32"/>
          <w:szCs w:val="32"/>
        </w:rPr>
        <w:t>07.30</w:t>
      </w:r>
      <w:r w:rsidRPr="00E47EF6">
        <w:rPr>
          <w:rFonts w:ascii="TH SarabunPSK" w:hAnsi="TH SarabunPSK" w:cs="TH SarabunPSK"/>
          <w:sz w:val="32"/>
          <w:szCs w:val="32"/>
          <w:cs/>
        </w:rPr>
        <w:t>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ซึ่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E47EF6">
        <w:rPr>
          <w:rFonts w:ascii="TH SarabunPSK" w:hAnsi="TH SarabunPSK" w:cs="TH SarabunPSK"/>
          <w:sz w:val="32"/>
          <w:szCs w:val="32"/>
          <w:cs/>
        </w:rPr>
        <w:t>ถือเป็นวิถีชีวิตของนักเรียนโรงเรียนบ้านนาทวี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ผู้เรียนมีจิตสำนึกในการอนุรักษ์และดูแลสิ่งแวดล้อมจนได้รับการยอมรับในเรื่องความสะอาด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ได้รับรางวัลพระราชทานโรงเรียนปลอดขยะ </w:t>
      </w:r>
      <w:r w:rsidRPr="00E47EF6">
        <w:rPr>
          <w:rFonts w:ascii="TH SarabunPSK" w:hAnsi="TH SarabunPSK" w:cs="TH SarabunPSK"/>
          <w:sz w:val="32"/>
          <w:szCs w:val="32"/>
        </w:rPr>
        <w:t>Zero Was</w:t>
      </w:r>
      <w:r>
        <w:rPr>
          <w:rFonts w:ascii="TH SarabunPSK" w:hAnsi="TH SarabunPSK" w:cs="TH SarabunPSK"/>
          <w:sz w:val="32"/>
          <w:szCs w:val="32"/>
        </w:rPr>
        <w:t>te</w:t>
      </w:r>
      <w:r w:rsidRPr="00E47EF6">
        <w:rPr>
          <w:rFonts w:ascii="TH SarabunPSK" w:hAnsi="TH SarabunPSK" w:cs="TH SarabunPSK"/>
          <w:sz w:val="32"/>
          <w:szCs w:val="32"/>
        </w:rPr>
        <w:t xml:space="preserve"> School </w:t>
      </w:r>
      <w:r w:rsidRPr="00E47EF6">
        <w:rPr>
          <w:rFonts w:ascii="TH SarabunPSK" w:hAnsi="TH SarabunPSK" w:cs="TH SarabunPSK"/>
          <w:sz w:val="32"/>
          <w:szCs w:val="32"/>
          <w:cs/>
        </w:rPr>
        <w:t>ระดับประเทศ</w:t>
      </w:r>
      <w:r w:rsidRPr="00E47EF6">
        <w:rPr>
          <w:rFonts w:ascii="TH SarabunPSK" w:hAnsi="TH SarabunPSK" w:cs="TH SarabunPSK"/>
          <w:sz w:val="32"/>
          <w:szCs w:val="32"/>
        </w:rPr>
        <w:t xml:space="preserve">  </w:t>
      </w:r>
      <w:r w:rsidRPr="00E47EF6">
        <w:rPr>
          <w:rFonts w:ascii="TH SarabunPSK" w:hAnsi="TH SarabunPSK" w:cs="TH SarabunPSK"/>
          <w:sz w:val="32"/>
          <w:szCs w:val="32"/>
          <w:cs/>
        </w:rPr>
        <w:t>จากสมเด</w:t>
      </w:r>
      <w:r w:rsidR="003B40A3">
        <w:rPr>
          <w:rFonts w:ascii="TH SarabunPSK" w:hAnsi="TH SarabunPSK" w:cs="TH SarabunPSK" w:hint="cs"/>
          <w:sz w:val="32"/>
          <w:szCs w:val="32"/>
          <w:cs/>
        </w:rPr>
        <w:t>็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จพระเทพรัตนราชสุดาฯ สยามบรมราชกุมารี ในปี </w:t>
      </w:r>
      <w:r w:rsidRPr="00E47EF6">
        <w:rPr>
          <w:rFonts w:ascii="TH SarabunPSK" w:hAnsi="TH SarabunPSK" w:cs="TH SarabunPSK"/>
          <w:sz w:val="32"/>
          <w:szCs w:val="32"/>
        </w:rPr>
        <w:t>2556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และโรงเรียนได้รักษามาตรฐานและคงสภาพ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ความสะอาด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ตั้งแต่ปี </w:t>
      </w:r>
      <w:r w:rsidRPr="00E47EF6">
        <w:rPr>
          <w:rFonts w:ascii="TH SarabunPSK" w:hAnsi="TH SarabunPSK" w:cs="TH SarabunPSK"/>
          <w:sz w:val="32"/>
          <w:szCs w:val="32"/>
        </w:rPr>
        <w:t xml:space="preserve">2556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จนถึงปีปัจจุบัน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>ได้รับคำชื่นชมจากผู้ปกครอง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EF6">
        <w:rPr>
          <w:rFonts w:ascii="TH SarabunPSK" w:hAnsi="TH SarabunPSK" w:cs="TH SarabunPSK"/>
          <w:sz w:val="32"/>
          <w:szCs w:val="32"/>
          <w:cs/>
        </w:rPr>
        <w:t xml:space="preserve"> ชุมชน และผู้ที่มาเยือนตลอดมา</w:t>
      </w:r>
    </w:p>
    <w:p w14:paraId="7B38895A" w14:textId="77777777" w:rsidR="00484AC3" w:rsidRDefault="00484AC3" w:rsidP="003B40A3">
      <w:pPr>
        <w:spacing w:after="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1717D6C9" w14:textId="77777777" w:rsidR="00484AC3" w:rsidRDefault="00484AC3" w:rsidP="003B40A3">
      <w:pPr>
        <w:spacing w:after="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1A0A033A" w14:textId="42FA4AE4" w:rsidR="003B40A3" w:rsidRPr="003B40A3" w:rsidRDefault="003B40A3" w:rsidP="003B40A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40A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lastRenderedPageBreak/>
        <w:t xml:space="preserve">มาตรฐานที่ </w:t>
      </w:r>
      <w:r w:rsidRPr="003B40A3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3 </w:t>
      </w:r>
      <w:r w:rsidRPr="003B40A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0E9ED39D" w14:textId="1F1C4183" w:rsidR="003B40A3" w:rsidRPr="0076730C" w:rsidRDefault="003B40A3" w:rsidP="003B40A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30C">
        <w:rPr>
          <w:rFonts w:ascii="TH SarabunPSK" w:hAnsi="TH SarabunPSK" w:cs="TH SarabunPSK"/>
          <w:sz w:val="32"/>
          <w:szCs w:val="32"/>
          <w:cs/>
        </w:rPr>
        <w:t>ครูมีทักษะและความสามารถด้านการสอน มีความมุ่งมั่นในการพัฒนาการเรียนการสอน จัดกิจกรรมการเรียนรู้ที่ส่งเสริมกระบวนการคิดของผู้เรียน ให้ผู้เรียนเรียนรู้จากการปฏิบัติจริง มีการใช้กระบวนการ วิธีการและแหล่งเรียนที่หลากหลาย ส่งเสริมให้ผู้เรียนรู้จักแสวงหาความรู้ด้วยตนเองจากสื่อและเทคโนโลยีต่าง</w:t>
      </w:r>
      <w:r w:rsidRPr="0076730C">
        <w:rPr>
          <w:rFonts w:ascii="TH SarabunPSK" w:hAnsi="TH SarabunPSK" w:cs="TH SarabunPSK"/>
          <w:sz w:val="32"/>
          <w:szCs w:val="32"/>
        </w:rPr>
        <w:t xml:space="preserve"> </w:t>
      </w:r>
      <w:r w:rsidRPr="0076730C">
        <w:rPr>
          <w:rFonts w:ascii="TH SarabunPSK" w:hAnsi="TH SarabunPSK" w:cs="TH SarabunPSK"/>
          <w:sz w:val="32"/>
          <w:szCs w:val="32"/>
          <w:cs/>
        </w:rPr>
        <w:t>ๆ</w:t>
      </w:r>
      <w:r w:rsidRPr="0076730C">
        <w:rPr>
          <w:rFonts w:ascii="TH SarabunPSK" w:hAnsi="TH SarabunPSK" w:cs="TH SarabunPSK"/>
          <w:sz w:val="32"/>
          <w:szCs w:val="32"/>
        </w:rPr>
        <w:t xml:space="preserve"> </w:t>
      </w:r>
      <w:r w:rsidRPr="0076730C">
        <w:rPr>
          <w:rFonts w:ascii="TH SarabunPSK" w:hAnsi="TH SarabunPSK" w:cs="TH SarabunPSK"/>
          <w:sz w:val="32"/>
          <w:szCs w:val="32"/>
          <w:cs/>
        </w:rPr>
        <w:t>อย่างต่อเนื่องและมีประสิทธิภาพ</w:t>
      </w:r>
    </w:p>
    <w:p w14:paraId="7E28F01E" w14:textId="77777777" w:rsidR="003B40A3" w:rsidRPr="0076730C" w:rsidRDefault="003B40A3" w:rsidP="003B40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6730C">
        <w:rPr>
          <w:rFonts w:ascii="TH SarabunPSK" w:hAnsi="TH SarabunPSK" w:cs="TH SarabunPSK"/>
          <w:sz w:val="32"/>
          <w:szCs w:val="32"/>
        </w:rPr>
        <w:tab/>
      </w:r>
      <w:r w:rsidRPr="0076730C">
        <w:rPr>
          <w:rFonts w:ascii="TH SarabunPSK" w:hAnsi="TH SarabunPSK" w:cs="TH SarabunPSK"/>
          <w:sz w:val="32"/>
          <w:szCs w:val="32"/>
          <w:cs/>
        </w:rPr>
        <w:t>ครูมีความสามารถในการสอน มีความตั้งใจ มุ่งมั่น ในการพัฒนาการสอน โดยจัดกิจกรรมให้นักเรียนได้เรียนรู้ ครูมีกระบวนการจัดการเรียนการสอนที่เน้นผู้เรียนเป็นสำคัญ โดยครูตรวจสอบและประเมินผู้เรียนอย่างเป็นระบบและนำผลมาพัฒนาผู้เรียน</w:t>
      </w:r>
    </w:p>
    <w:p w14:paraId="0390B70C" w14:textId="77777777" w:rsidR="003B40A3" w:rsidRPr="0076730C" w:rsidRDefault="003B40A3" w:rsidP="003B40A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30C">
        <w:rPr>
          <w:rFonts w:ascii="TH SarabunPSK" w:hAnsi="TH SarabunPSK" w:cs="TH SarabunPSK"/>
          <w:sz w:val="32"/>
          <w:szCs w:val="32"/>
        </w:rPr>
        <w:tab/>
      </w:r>
      <w:r w:rsidRPr="0076730C">
        <w:rPr>
          <w:rFonts w:ascii="TH SarabunPSK" w:hAnsi="TH SarabunPSK" w:cs="TH SarabunPSK"/>
          <w:sz w:val="32"/>
          <w:szCs w:val="32"/>
          <w:cs/>
        </w:rPr>
        <w:t>ครูมีความสามารถในการสอน โดยการจัดกิจกรรมให้นักเรียนได้เรียนรู้ โดยการคิด การฝึกปฏิบัติจริง       มีการใช้กระบวนการ วิธีการที่หลากหลาย นักเรียนมีส่วนร่วมในการจัดบรรยากาศ สภาพแวดล้อมที่เอื้อต่อการเรียนรู้ และผลวิจัยในชั้นเรียนของครูทุกคน สามารถช่วยแก้ปัญหาการเรียนรู้ของนักเรียนได้อย่างมีประสิทธิภาพ และได้รับการตรวจ ประเมิน พร้อมทั้งให้คำแนะนำจากคณะกรรมการวิจัยของเขตพื้นที่การศึกษา</w:t>
      </w:r>
    </w:p>
    <w:p w14:paraId="61CAFC7B" w14:textId="77777777" w:rsidR="003B40A3" w:rsidRPr="0076730C" w:rsidRDefault="003B40A3" w:rsidP="003B40A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76730C">
        <w:rPr>
          <w:rFonts w:ascii="TH SarabunPSK" w:hAnsi="TH SarabunPSK" w:cs="TH SarabunPSK"/>
          <w:sz w:val="32"/>
          <w:szCs w:val="32"/>
          <w:cs/>
        </w:rPr>
        <w:t>นักเรียนมีพฤติกรรมตามคุณลักษณะที่พึงประสงค์ตามเกณฑ์ที่โรงเรียนกำหนดในระดับดีเยี่ยม</w:t>
      </w:r>
    </w:p>
    <w:p w14:paraId="2C97511E" w14:textId="7E2350A2" w:rsidR="00366C15" w:rsidRPr="000C20A3" w:rsidRDefault="003B40A3" w:rsidP="000C20A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76730C">
        <w:rPr>
          <w:rFonts w:ascii="TH SarabunPSK" w:hAnsi="TH SarabunPSK" w:cs="TH SarabunPSK"/>
          <w:sz w:val="32"/>
          <w:szCs w:val="32"/>
          <w:cs/>
        </w:rPr>
        <w:t>นักเรียนมีจิตอาสา ช่วยเหลือ ดูแลและรักษาความสะอาดของโรงเรีย</w:t>
      </w:r>
      <w:r w:rsidR="000C20A3">
        <w:rPr>
          <w:rFonts w:ascii="TH SarabunPSK" w:hAnsi="TH SarabunPSK" w:cs="TH SarabunPSK" w:hint="cs"/>
          <w:sz w:val="32"/>
          <w:szCs w:val="32"/>
          <w:cs/>
        </w:rPr>
        <w:t>น</w:t>
      </w:r>
      <w:r w:rsidR="00366C15" w:rsidRPr="005F692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440FB2EE" w14:textId="1A1049EB" w:rsidR="004359C8" w:rsidRDefault="00366C15" w:rsidP="00973F3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26884">
        <w:rPr>
          <w:rFonts w:ascii="TH SarabunPSK" w:hAnsi="TH SarabunPSK" w:cs="TH SarabunPSK"/>
          <w:sz w:val="32"/>
          <w:szCs w:val="32"/>
          <w:cs/>
        </w:rPr>
        <w:t>จากการบริหารจัดการโดยการมีส่วนร่วมตาม</w:t>
      </w:r>
      <w:r w:rsidRPr="0062688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 “ร่วมคิด ร่วมทำ ร่วมพัฒนา”</w:t>
      </w:r>
      <w:r w:rsidRPr="00626884">
        <w:rPr>
          <w:rFonts w:ascii="TH SarabunPSK" w:hAnsi="TH SarabunPSK" w:cs="TH SarabunPSK"/>
          <w:sz w:val="32"/>
          <w:szCs w:val="32"/>
          <w:cs/>
        </w:rPr>
        <w:t xml:space="preserve"> ทำให้โรงเรียนบ้านนาทวี มีเป้าหมาย วิสัยทัศน์และพันธกิจที่สอดคล้องกับสภาพปัญหา ความต้องการพัฒนาของสถานศึกษา โดยอ้างอิงจากแนวนโยบายการปฏิรูปการศึกษา ความต้องการของชุมชน ท้องถิ่น แนวทางการปฏิรูปตามแผนการศึกษาแห่งชาติ  และได้จัดทำแผนพัฒนาคุณภาพการจัดการศึกษา แผนปฏิบัติงานประจำปีให้สอดคล้องกับการพัฒนาผู้เรียนทุกกลุ่มเป้าหมายโดยผู้เกี่ยวข้องและเครือข่ายการพัฒนาคุณภาพสถานศึกษามีส่วนร่วมในการวางแผน คณะครูและบุคลากรได้รับสนับสนุนงบประมาณในการพัฒนาการเรียนการสอน มีการนิเทศในสถานศึกษาอย่างต่อเนื่องและสม่ำเสมอ มีขวัญกำลังใจที่ดี พร้อมที่จะพัฒนาคุณภาพการศึกษาในทุก ๆ ด้าน ภายใต้การบริหารงานตามหลักธรรมา</w:t>
      </w:r>
      <w:proofErr w:type="spellStart"/>
      <w:r w:rsidRPr="00626884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626884">
        <w:rPr>
          <w:rFonts w:ascii="TH SarabunPSK" w:hAnsi="TH SarabunPSK" w:cs="TH SarabunPSK"/>
          <w:sz w:val="32"/>
          <w:szCs w:val="32"/>
          <w:cs/>
        </w:rPr>
        <w:t>บาล แนวคิดปรัชญาของเศรษฐกิจพอเพียง และการร่วมระดมทรัพยากรทางการศึกษาจากเครือข่ายต่าง ๆ เช่น ชุมชน ผู้ปกครอง ศิษย์เก่า สภาพพื้นที่ภายในโรงเรียนภายในและภายนอกโรงเรียน เป็นแหล่งเรียนรู้ที่สะอาด ปลอดภัยมีคุณภาพ  ผู้เรียนและชุมชนเกิดการเรียนรู้อย่างต่อเนื่อง เป็นสถานที่สำหรับหน่วยงาน และชุมชนเข้ามาใช้บริการด้านการประชุม อบรมสัมมนา เป็นต้นแบบที่ดีแก่หน่วยงานอื่น ๆ เข้ามาศึกษาดูงานการบริหารจัดการ จากการดำเนินการดังกล่าวข้างต้น ทำให้โรงเรียนได้รับการยอมรับจากชุมชน หน่วยงานภาครัฐและเป็นต้นแบบในการบริหารจัดการด้านต่าง ๆ</w:t>
      </w:r>
    </w:p>
    <w:p w14:paraId="0F2D24E8" w14:textId="601DE9BE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แนวทางการพัฒนาในอนาคต</w:t>
      </w:r>
    </w:p>
    <w:p w14:paraId="51EDA262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1.  การจัดกิจกรรมการเรียนรู้ที่เน้นการพัฒนาผู้เรียนเป็นรายบุคคลได้ชัดเจนขึ้น</w:t>
      </w:r>
    </w:p>
    <w:p w14:paraId="247B7C18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2.  การส่งเสริมให้ครูเห็นความสำคัญของการจัดการเรียนรู้โดยเน้นผู้เรียนเป็นสำคัญ การจัดทำการวิจัยในชั้นเรียนเพื่อพัฒนาผู้เรียนให้สามารถเรียนรู้ได้เต็มศักยภาพ</w:t>
      </w:r>
    </w:p>
    <w:p w14:paraId="30546D2D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3.  การพัฒนาบุคลากรโดยการส่งเข้าบุคลากรเข้ารับการอบรม ศึกษาดูงาน แลกเปลี่ยนเรียนรู้ในงานที่ได้รับมอบหมาย ติดตามผลการนำไปใช้และผลที่เกิดกับผู้เรียนอย่างต่อเนื่อง</w:t>
      </w:r>
    </w:p>
    <w:p w14:paraId="31ED23A0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4.  การพัฒนาสถานศึกษาให้เป็นสังคมแห่งการเรียนรู้ของชุมชน</w:t>
      </w:r>
      <w:r>
        <w:rPr>
          <w:rFonts w:ascii="TH SarabunPSK" w:hAnsi="TH SarabunPSK" w:cs="TH SarabunPSK" w:hint="cs"/>
          <w:sz w:val="32"/>
          <w:szCs w:val="32"/>
          <w:cs/>
        </w:rPr>
        <w:t>และโรงเรียนชั้นดีของจังหวัดสงขลา</w:t>
      </w:r>
    </w:p>
    <w:p w14:paraId="5167BD5A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ความต้องการและการช่วยเหลือ</w:t>
      </w:r>
    </w:p>
    <w:p w14:paraId="13D7FCD7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1.  การพัฒนาครูผู้สอนในการจัดกิจกรรมการเรียนรู้ที่สอดคล้องกับการพัฒนาผู้เรียนในศตวรรษที่ 21</w:t>
      </w:r>
    </w:p>
    <w:p w14:paraId="600B8118" w14:textId="77777777" w:rsidR="00973F34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 xml:space="preserve">2.  การสร้างข้อสอบที่สอดคล้องกับมาตรฐานการเรียนรู้ตามแนวทางการประเมินในระดับต่าง ๆ เช่น  </w:t>
      </w:r>
    </w:p>
    <w:p w14:paraId="34647061" w14:textId="77777777" w:rsidR="00973F34" w:rsidRPr="00D8035A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</w:rPr>
        <w:t>O</w:t>
      </w:r>
      <w:r w:rsidRPr="00D8035A">
        <w:rPr>
          <w:rFonts w:ascii="TH SarabunPSK" w:hAnsi="TH SarabunPSK" w:cs="TH SarabunPSK"/>
          <w:sz w:val="32"/>
          <w:szCs w:val="32"/>
          <w:cs/>
        </w:rPr>
        <w:t>-</w:t>
      </w:r>
      <w:proofErr w:type="gramStart"/>
      <w:r w:rsidRPr="00D8035A">
        <w:rPr>
          <w:rFonts w:ascii="TH SarabunPSK" w:hAnsi="TH SarabunPSK" w:cs="TH SarabunPSK"/>
          <w:sz w:val="32"/>
          <w:szCs w:val="32"/>
        </w:rPr>
        <w:t>NET</w:t>
      </w:r>
      <w:r w:rsidRPr="00D803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035A">
        <w:rPr>
          <w:rFonts w:ascii="TH SarabunPSK" w:hAnsi="TH SarabunPSK" w:cs="TH SarabunPSK"/>
          <w:sz w:val="32"/>
          <w:szCs w:val="32"/>
        </w:rPr>
        <w:t>,</w:t>
      </w:r>
      <w:proofErr w:type="gramEnd"/>
      <w:r w:rsidRPr="00D8035A">
        <w:rPr>
          <w:rFonts w:ascii="TH SarabunPSK" w:hAnsi="TH SarabunPSK" w:cs="TH SarabunPSK"/>
          <w:sz w:val="32"/>
          <w:szCs w:val="32"/>
        </w:rPr>
        <w:t xml:space="preserve"> NT , LAS  </w:t>
      </w:r>
      <w:r w:rsidRPr="00D8035A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0C37F9FB" w14:textId="77777777" w:rsidR="00973F34" w:rsidRDefault="00973F34" w:rsidP="00973F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3.  การจัดสรรครูผู้สอนให้ตรงตามวิชาเอกที่โรงเรียนมีความต้องการและจำเป็น</w:t>
      </w:r>
    </w:p>
    <w:p w14:paraId="31AF4D63" w14:textId="77777777" w:rsidR="00973F34" w:rsidRDefault="00973F34" w:rsidP="004359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F41876E" w14:textId="592D15EF" w:rsidR="004359C8" w:rsidRPr="00FF5231" w:rsidRDefault="004359C8" w:rsidP="004359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F5231">
        <w:rPr>
          <w:rFonts w:ascii="TH SarabunPSK" w:hAnsi="TH SarabunPSK" w:cs="TH SarabunPSK"/>
          <w:b/>
          <w:bCs/>
          <w:sz w:val="44"/>
          <w:szCs w:val="44"/>
          <w:cs/>
        </w:rPr>
        <w:t>คำนำ</w:t>
      </w:r>
    </w:p>
    <w:p w14:paraId="1FF55EEE" w14:textId="77777777" w:rsidR="004359C8" w:rsidRPr="00C51908" w:rsidRDefault="004359C8" w:rsidP="004359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4798D8" w14:textId="77777777" w:rsidR="004359C8" w:rsidRPr="00C51908" w:rsidRDefault="004359C8" w:rsidP="004359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1908">
        <w:rPr>
          <w:rFonts w:ascii="TH SarabunPSK" w:hAnsi="TH SarabunPSK" w:cs="TH SarabunPSK"/>
          <w:sz w:val="32"/>
          <w:szCs w:val="32"/>
        </w:rPr>
        <w:tab/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เอกสาร “รายงานการประเมินตนเองของสถานศึกษา </w:t>
      </w:r>
      <w:r w:rsidRPr="00C51908">
        <w:rPr>
          <w:rFonts w:ascii="TH SarabunPSK" w:hAnsi="TH SarabunPSK" w:cs="TH SarabunPSK"/>
          <w:sz w:val="32"/>
          <w:szCs w:val="32"/>
        </w:rPr>
        <w:t xml:space="preserve">(Self-Assessment Report : SAR) </w:t>
      </w:r>
      <w:r w:rsidRPr="00C51908">
        <w:rPr>
          <w:rFonts w:ascii="TH SarabunPSK" w:hAnsi="TH SarabunPSK" w:cs="TH SarabunPSK"/>
          <w:sz w:val="32"/>
          <w:szCs w:val="32"/>
          <w:cs/>
        </w:rPr>
        <w:t>ประจำปีการศึกษา 256</w:t>
      </w:r>
      <w:r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” ฉบับนี้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จัดทำขึ้นเพื่อรายงานผลการดำเนินงานในการพัฒนาการจัดการศึกษาของโรงเรียน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บ้านนาทวี  </w:t>
      </w:r>
      <w:r w:rsidRPr="00C51908">
        <w:rPr>
          <w:rFonts w:ascii="TH SarabunPSK" w:hAnsi="TH SarabunPSK" w:cs="TH SarabunPSK"/>
          <w:sz w:val="32"/>
          <w:szCs w:val="32"/>
          <w:cs/>
        </w:rPr>
        <w:t>ในปีการศึกษา 256</w:t>
      </w:r>
      <w:r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 ซึ่งเป็นไปตามกรอบกฎกระทรวงการประกันคุณภาพการศึกษา พ.ศ. </w:t>
      </w:r>
      <w:r>
        <w:rPr>
          <w:rFonts w:ascii="TH SarabunPSK" w:hAnsi="TH SarabunPSK" w:cs="TH SarabunPSK"/>
          <w:sz w:val="32"/>
          <w:szCs w:val="32"/>
        </w:rPr>
        <w:t>2562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นโยบายปฏิรูประบบการประเมินและประกันคุณภาพการศึกษาของสถานศึกษา และประกาศมาตรฐานการศึกษาระดับปฐมวัยและระดับการศึกษาขั้นพื้นฐาน พ.ศ. </w:t>
      </w:r>
      <w:r>
        <w:rPr>
          <w:rFonts w:ascii="TH SarabunPSK" w:hAnsi="TH SarabunPSK" w:cs="TH SarabunPSK"/>
          <w:sz w:val="32"/>
          <w:szCs w:val="32"/>
        </w:rPr>
        <w:t>2561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>
        <w:rPr>
          <w:rFonts w:ascii="TH SarabunPSK" w:hAnsi="TH SarabunPSK" w:cs="TH SarabunPSK"/>
          <w:sz w:val="32"/>
          <w:szCs w:val="32"/>
        </w:rPr>
        <w:t>6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</w:rPr>
        <w:t>2561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สำหรับให้สถานศึกษาใช้เป็นแนวทางดำเนินงานเพื่อการประกันคุณภาพภายในของสถานศึกษาและเตรียมการสำหรับการประเมินคุณภาพภายนอ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ซึ่งจะทำให้เกิดความมั่นใจแก่ผู้มีส่วนเกี่ยวข้องทุกฝ่ายว่าการจัดการศึกษาของสถานศึกษามีคุณภาพ ได้มาตรฐาน และคงรักษาไว้ซึ่งมาตรฐานจากการดำเนินงานประกันคุณภาพภายในของสถานศึกษา</w:t>
      </w:r>
    </w:p>
    <w:p w14:paraId="0CBF5BC8" w14:textId="21243ACA" w:rsidR="004359C8" w:rsidRPr="00C51908" w:rsidRDefault="004359C8" w:rsidP="004359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1908">
        <w:rPr>
          <w:rFonts w:ascii="TH SarabunPSK" w:hAnsi="TH SarabunPSK" w:cs="TH SarabunPSK"/>
          <w:sz w:val="32"/>
          <w:szCs w:val="32"/>
          <w:cs/>
        </w:rPr>
        <w:tab/>
        <w:t xml:space="preserve">เนื้อหาสาระของเอกสาร ประกอบด้วย ข้อมูลพื้นฐาน  ผลการประเมินตนเองตามมาตรฐานการศึกษาของสถานศึกษา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มาตรฐานการศึกษาระดับการศึกษาขั้นพื้นฐาน พ.ศ. </w:t>
      </w:r>
      <w:r>
        <w:rPr>
          <w:rFonts w:ascii="TH SarabunPSK" w:hAnsi="TH SarabunPSK" w:cs="TH SarabunPSK"/>
          <w:sz w:val="32"/>
          <w:szCs w:val="32"/>
        </w:rPr>
        <w:t>256</w:t>
      </w:r>
      <w:r w:rsidR="00970C4E"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มีจำนวน </w:t>
      </w:r>
      <w:r>
        <w:rPr>
          <w:rFonts w:ascii="TH SarabunPSK" w:hAnsi="TH SarabunPSK" w:cs="TH SarabunPSK"/>
          <w:sz w:val="32"/>
          <w:szCs w:val="32"/>
        </w:rPr>
        <w:t>3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มาตรฐาน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มาตรฐานที่ </w:t>
      </w:r>
      <w:r>
        <w:rPr>
          <w:rFonts w:ascii="TH SarabunPSK" w:hAnsi="TH SarabunPSK" w:cs="TH SarabunPSK"/>
          <w:sz w:val="32"/>
          <w:szCs w:val="32"/>
        </w:rPr>
        <w:t>1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ประกอบด้วย ผลสัมฤทธิ์ทางวิชาการของผู้เรียน คุณลักษณะที่พึงประสงค์ของผู้เรียน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กระบวนการบริหารและการจัดการ และมาตรฐานที่ 3 กระบวนการจัดการเรียนการสอนที่เน้นผู้เรียนเป็นสำคัญ</w:t>
      </w:r>
      <w:r w:rsidR="00970C4E">
        <w:rPr>
          <w:rFonts w:ascii="TH SarabunPSK" w:hAnsi="TH SarabunPSK" w:cs="TH SarabunPSK"/>
          <w:sz w:val="32"/>
          <w:szCs w:val="32"/>
        </w:rPr>
        <w:t xml:space="preserve"> </w:t>
      </w:r>
      <w:r w:rsidR="00970C4E">
        <w:rPr>
          <w:rFonts w:ascii="TH SarabunPSK" w:hAnsi="TH SarabunPSK" w:cs="TH SarabunPSK" w:hint="cs"/>
          <w:sz w:val="32"/>
          <w:szCs w:val="32"/>
          <w:cs/>
        </w:rPr>
        <w:t>รวมทั้งสรุปแนวทางการพัฒนาและความต้องการความช่วยเหลือ</w:t>
      </w:r>
    </w:p>
    <w:p w14:paraId="2430BBCF" w14:textId="77777777" w:rsidR="004359C8" w:rsidRPr="00C51908" w:rsidRDefault="004359C8" w:rsidP="004359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1908">
        <w:rPr>
          <w:rFonts w:ascii="TH SarabunPSK" w:hAnsi="TH SarabunPSK" w:cs="TH SarabunPSK"/>
          <w:sz w:val="32"/>
          <w:szCs w:val="32"/>
          <w:cs/>
        </w:rPr>
        <w:tab/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ขอขอบคุณคณะครู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คณะกรรมการสถานศึกษาขั้นพื้นฐาน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ผู้ปกครอง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ชุมชน และผู้เกี่ยวข้องทุกฝ่าย ที่มีส่วนร่วมดำเนินงานในการพัฒนาการศึกษาของโรงเรียนให้มีคุณภาพสูงขึ้นอย่างต่อเนื่อง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หวังเป็นอย่างยิ่งว่า เอกสารฉบับนี้จะเป็นประโยชน์ในการนำไปเป็นฐานข้อมูล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สารสนเทศเพื่อการยกระดับคุณภาพการศึกษาของโรงเรียน และการส่งเสริม สนับสนุนของหน่วยงาน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องค์กรต่าง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รวมทั้งหน่วยงานต้นสังกัดในการพัฒนาคุณภาพการจัดการศึกษาต่อไป</w:t>
      </w:r>
    </w:p>
    <w:p w14:paraId="7CA1B7DB" w14:textId="77777777" w:rsidR="004359C8" w:rsidRPr="00C51908" w:rsidRDefault="004359C8" w:rsidP="004359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174D95" w14:textId="77777777" w:rsidR="004359C8" w:rsidRDefault="004359C8" w:rsidP="004359C8">
      <w:pPr>
        <w:spacing w:after="0" w:line="240" w:lineRule="auto"/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779E505C" wp14:editId="45A01FDB">
            <wp:simplePos x="0" y="0"/>
            <wp:positionH relativeFrom="column">
              <wp:posOffset>3829050</wp:posOffset>
            </wp:positionH>
            <wp:positionV relativeFrom="paragraph">
              <wp:posOffset>37204</wp:posOffset>
            </wp:positionV>
            <wp:extent cx="1028299" cy="41973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299" cy="41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008453E" w14:textId="77777777" w:rsidR="004359C8" w:rsidRDefault="004359C8" w:rsidP="004359C8">
      <w:pPr>
        <w:spacing w:after="0" w:line="240" w:lineRule="auto"/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8551585" w14:textId="77777777" w:rsidR="004359C8" w:rsidRDefault="004359C8" w:rsidP="004359C8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 w:rsidRPr="0071180B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นายสมชัย  อ่อนแก้ว</w:t>
      </w:r>
      <w:proofErr w:type="gramEnd"/>
      <w:r w:rsidRPr="0071180B">
        <w:rPr>
          <w:rFonts w:ascii="TH SarabunPSK" w:hAnsi="TH SarabunPSK" w:cs="TH SarabunPSK"/>
          <w:sz w:val="32"/>
          <w:szCs w:val="32"/>
          <w:cs/>
        </w:rPr>
        <w:t>)</w:t>
      </w:r>
    </w:p>
    <w:p w14:paraId="6327596B" w14:textId="77777777" w:rsidR="004359C8" w:rsidRPr="00C51908" w:rsidRDefault="004359C8" w:rsidP="004359C8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Pr="00C51908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</w:p>
    <w:p w14:paraId="35CDF123" w14:textId="77777777" w:rsidR="00A94E54" w:rsidRPr="00626884" w:rsidRDefault="00A94E54" w:rsidP="004359C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A94E54" w:rsidRPr="00626884" w:rsidSect="004359C8">
      <w:headerReference w:type="default" r:id="rId8"/>
      <w:pgSz w:w="11906" w:h="16838" w:code="9"/>
      <w:pgMar w:top="1418" w:right="1134" w:bottom="1134" w:left="1418" w:header="720" w:footer="720" w:gutter="0"/>
      <w:pgNumType w:fmt="thaiLett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60AC72" w14:textId="77777777" w:rsidR="00995837" w:rsidRDefault="00995837" w:rsidP="004359C8">
      <w:pPr>
        <w:spacing w:after="0" w:line="240" w:lineRule="auto"/>
      </w:pPr>
      <w:r>
        <w:separator/>
      </w:r>
    </w:p>
  </w:endnote>
  <w:endnote w:type="continuationSeparator" w:id="0">
    <w:p w14:paraId="0384779A" w14:textId="77777777" w:rsidR="00995837" w:rsidRDefault="00995837" w:rsidP="00435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32962" w14:textId="77777777" w:rsidR="00995837" w:rsidRDefault="00995837" w:rsidP="004359C8">
      <w:pPr>
        <w:spacing w:after="0" w:line="240" w:lineRule="auto"/>
      </w:pPr>
      <w:r>
        <w:separator/>
      </w:r>
    </w:p>
  </w:footnote>
  <w:footnote w:type="continuationSeparator" w:id="0">
    <w:p w14:paraId="3B0CD3E1" w14:textId="77777777" w:rsidR="00995837" w:rsidRDefault="00995837" w:rsidP="00435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H SarabunPSK" w:hAnsi="TH SarabunPSK" w:cs="TH SarabunPSK"/>
        <w:color w:val="7F7F7F" w:themeColor="background1" w:themeShade="7F"/>
        <w:spacing w:val="60"/>
        <w:sz w:val="32"/>
        <w:szCs w:val="36"/>
        <w:lang w:val="th-TH"/>
      </w:rPr>
      <w:id w:val="971256061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lang w:val="en-US"/>
      </w:rPr>
    </w:sdtEndPr>
    <w:sdtContent>
      <w:p w14:paraId="65ACD54C" w14:textId="77777777" w:rsidR="004359C8" w:rsidRPr="004D46BF" w:rsidRDefault="004359C8" w:rsidP="004359C8">
        <w:pPr>
          <w:pStyle w:val="Header"/>
          <w:pBdr>
            <w:bottom w:val="single" w:sz="4" w:space="1" w:color="D9D9D9" w:themeColor="background1" w:themeShade="D9"/>
          </w:pBdr>
          <w:ind w:right="-183"/>
          <w:jc w:val="right"/>
          <w:rPr>
            <w:rFonts w:ascii="TH SarabunPSK" w:hAnsi="TH SarabunPSK" w:cs="TH SarabunPSK"/>
            <w:b/>
            <w:bCs/>
            <w:sz w:val="32"/>
            <w:szCs w:val="36"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60"/>
            <w:sz w:val="32"/>
            <w:szCs w:val="36"/>
            <w:cs/>
            <w:lang w:val="th-TH"/>
          </w:rPr>
          <w:t xml:space="preserve"> </w:t>
        </w:r>
        <w:r w:rsidRPr="004D46BF"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6"/>
            <w:lang w:val="th-TH"/>
          </w:rPr>
          <w:t>หน้า</w:t>
        </w:r>
        <w:r w:rsidRPr="004D46BF">
          <w:rPr>
            <w:rFonts w:ascii="TH SarabunPSK" w:hAnsi="TH SarabunPSK" w:cs="TH SarabunPSK"/>
            <w:sz w:val="32"/>
            <w:szCs w:val="36"/>
            <w:lang w:val="th-TH"/>
          </w:rPr>
          <w:t xml:space="preserve"> | </w:t>
        </w:r>
        <w:r w:rsidRPr="004D46BF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4D46BF">
          <w:rPr>
            <w:rFonts w:ascii="TH SarabunPSK" w:hAnsi="TH SarabunPSK" w:cs="TH SarabunPSK"/>
            <w:sz w:val="32"/>
            <w:szCs w:val="36"/>
          </w:rPr>
          <w:instrText>PAGE   \* MERGEFORMAT</w:instrText>
        </w:r>
        <w:r w:rsidRPr="004D46BF">
          <w:rPr>
            <w:rFonts w:ascii="TH SarabunPSK" w:hAnsi="TH SarabunPSK" w:cs="TH SarabunPSK"/>
            <w:sz w:val="32"/>
            <w:szCs w:val="36"/>
          </w:rPr>
          <w:fldChar w:fldCharType="separate"/>
        </w:r>
        <w:r>
          <w:rPr>
            <w:rFonts w:ascii="TH SarabunPSK" w:hAnsi="TH SarabunPSK" w:cs="TH SarabunPSK"/>
            <w:sz w:val="32"/>
            <w:szCs w:val="36"/>
          </w:rPr>
          <w:t>1</w:t>
        </w:r>
        <w:r w:rsidRPr="004D46BF">
          <w:rPr>
            <w:rFonts w:ascii="TH SarabunPSK" w:hAnsi="TH SarabunPSK" w:cs="TH SarabunPSK"/>
            <w:b/>
            <w:bCs/>
            <w:sz w:val="32"/>
            <w:szCs w:val="36"/>
          </w:rPr>
          <w:fldChar w:fldCharType="end"/>
        </w:r>
      </w:p>
    </w:sdtContent>
  </w:sdt>
  <w:p w14:paraId="4C91D263" w14:textId="77777777" w:rsidR="004359C8" w:rsidRDefault="004359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15"/>
    <w:rsid w:val="00095F93"/>
    <w:rsid w:val="000C20A3"/>
    <w:rsid w:val="000D5CF8"/>
    <w:rsid w:val="0021341A"/>
    <w:rsid w:val="00236FCB"/>
    <w:rsid w:val="00245605"/>
    <w:rsid w:val="00255337"/>
    <w:rsid w:val="00366C15"/>
    <w:rsid w:val="003B40A3"/>
    <w:rsid w:val="004359C8"/>
    <w:rsid w:val="00484AC3"/>
    <w:rsid w:val="00626884"/>
    <w:rsid w:val="0070547C"/>
    <w:rsid w:val="0088133C"/>
    <w:rsid w:val="008C7AFF"/>
    <w:rsid w:val="00970C4E"/>
    <w:rsid w:val="00973F34"/>
    <w:rsid w:val="00995837"/>
    <w:rsid w:val="00A94E54"/>
    <w:rsid w:val="00AB1C7A"/>
    <w:rsid w:val="00C757D9"/>
    <w:rsid w:val="00EA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84B7"/>
  <w15:chartTrackingRefBased/>
  <w15:docId w15:val="{A2D29DEC-6253-4A8E-9FCB-35C35A50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9C8"/>
  </w:style>
  <w:style w:type="paragraph" w:styleId="Footer">
    <w:name w:val="footer"/>
    <w:basedOn w:val="Normal"/>
    <w:link w:val="FooterChar"/>
    <w:uiPriority w:val="99"/>
    <w:unhideWhenUsed/>
    <w:rsid w:val="00435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9C8"/>
  </w:style>
  <w:style w:type="paragraph" w:styleId="BalloonText">
    <w:name w:val="Balloon Text"/>
    <w:basedOn w:val="Normal"/>
    <w:link w:val="BalloonTextChar"/>
    <w:uiPriority w:val="99"/>
    <w:semiHidden/>
    <w:unhideWhenUsed/>
    <w:rsid w:val="00484AC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AC3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C7E56-538C-4DAC-8143-48A65FB6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bannathawee9</dc:creator>
  <cp:keywords/>
  <dc:description/>
  <cp:lastModifiedBy>KRUOHM</cp:lastModifiedBy>
  <cp:revision>15</cp:revision>
  <cp:lastPrinted>2020-05-02T11:17:00Z</cp:lastPrinted>
  <dcterms:created xsi:type="dcterms:W3CDTF">2020-05-02T05:35:00Z</dcterms:created>
  <dcterms:modified xsi:type="dcterms:W3CDTF">2020-05-02T11:17:00Z</dcterms:modified>
</cp:coreProperties>
</file>